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413AA20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D58C97F" w:rsidR="0EC1E2F0">
        <w:rPr>
          <w:rFonts w:ascii="Calibri" w:hAnsi="Calibri" w:eastAsia="Calibri" w:cs="Calibri"/>
          <w:sz w:val="22"/>
          <w:szCs w:val="22"/>
        </w:rPr>
        <w:t>[</w:t>
      </w:r>
      <w:r w:rsidRPr="1D58C97F" w:rsidR="03C4A2DE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1D58C97F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1D58C97F" w:rsidR="03C4A2DE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1D58C97F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1D58C97F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1D58C97F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1D58C97F" w:rsidR="0EC1E2F0">
        <w:rPr>
          <w:rFonts w:ascii="Calibri" w:hAnsi="Calibri" w:eastAsia="Calibri" w:cs="Calibri"/>
          <w:sz w:val="22"/>
          <w:szCs w:val="22"/>
        </w:rPr>
        <w:t>] establish[</w:t>
      </w:r>
      <w:r w:rsidRPr="1D58C97F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1D58C97F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1D58C97F" w:rsidR="0EC1E2F0">
        <w:rPr>
          <w:rFonts w:ascii="Calibri" w:hAnsi="Calibri" w:eastAsia="Calibri" w:cs="Calibri"/>
          <w:sz w:val="22"/>
          <w:szCs w:val="22"/>
        </w:rPr>
        <w:t>are required to</w:t>
      </w:r>
      <w:r w:rsidRPr="1D58C97F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1D58C97F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1D58C97F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1D58C97F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1D58C97F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1D58C97F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1D58C97F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1D58C97F" w:rsidR="0EC1E2F0">
        <w:rPr>
          <w:rFonts w:ascii="Calibri" w:hAnsi="Calibri" w:eastAsia="Calibri" w:cs="Calibri"/>
          <w:sz w:val="22"/>
          <w:szCs w:val="22"/>
        </w:rPr>
        <w:t>regarding</w:t>
      </w:r>
      <w:r w:rsidRPr="1D58C97F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0C53838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1D58C97F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1D58C97F" w:rsidR="03C4A2DE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D58C97F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1D58C97F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1D58C97F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1D58C97F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22248706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1D58C97F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1D58C97F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1D58C97F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1D58C97F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1D58C97F" w:rsidR="03C4A2DE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D58C97F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7A43B49A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1D58C97F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1D58C97F" w:rsidR="03C4A2DE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D58C97F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1D58C97F" w:rsidR="39CB5924">
        <w:rPr>
          <w:rFonts w:ascii="Calibri" w:hAnsi="Calibri" w:eastAsia="Calibri" w:cs="Calibri"/>
          <w:sz w:val="22"/>
          <w:szCs w:val="22"/>
          <w:u w:val="none"/>
        </w:rPr>
        <w:t>New Jersey</w:t>
      </w:r>
      <w:r w:rsidRPr="1D58C97F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1D58C97F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1D58C97F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675739BB">
      <w:pPr>
        <w:pStyle w:val="Normal"/>
        <w:spacing w:line="276" w:lineRule="auto"/>
        <w:jc w:val="both"/>
      </w:pP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1D58C97F" w:rsidR="03C4A2D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07C8710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1D58C97F" w:rsidR="03C4A2D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1D58C97F" w:rsidR="03C4A2D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107F9369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D58C97F" w:rsidR="03C4A2D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18746399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1D58C97F" w:rsidR="03C4A2D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1B825C7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D58C97F" w:rsidR="03C4A2D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295C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8664580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78664580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78664580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78664580" w:rsidR="39CB59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New Jersey</w:t>
      </w:r>
      <w:r w:rsidRPr="78664580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78664580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78664580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6ACA3F0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1D58C97F" w:rsidR="03C4A2D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03E5DFCD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1D58C97F" w:rsidR="03C4A2D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1D58C97F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1D58C97F" w:rsidRDefault="0EC1E2F0" w14:paraId="069457EC" w14:textId="79E46BAC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58C97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D58C97F" w:rsidR="03C4A2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D58C97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D58C97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D58C97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1D58C97F" w:rsidRDefault="0EC1E2F0" w14:paraId="6A73E3D8" w14:textId="78B72FD6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58C97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D58C97F" w:rsidR="03C4A2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D58C97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D58C97F" w:rsidR="03C4A2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D58C97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D58C97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D58C97F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3C4A2DE"/>
    <w:rsid w:val="0EC1E2F0"/>
    <w:rsid w:val="12EE5088"/>
    <w:rsid w:val="1A68FA11"/>
    <w:rsid w:val="1D58C97F"/>
    <w:rsid w:val="1F7A1F06"/>
    <w:rsid w:val="25AF36D0"/>
    <w:rsid w:val="2E354B4A"/>
    <w:rsid w:val="387DFCF4"/>
    <w:rsid w:val="39CB5924"/>
    <w:rsid w:val="3D2AA764"/>
    <w:rsid w:val="45C842D5"/>
    <w:rsid w:val="48B9C6F0"/>
    <w:rsid w:val="4DA4D249"/>
    <w:rsid w:val="4F85A74E"/>
    <w:rsid w:val="5E8F12A7"/>
    <w:rsid w:val="5EE50337"/>
    <w:rsid w:val="605A6430"/>
    <w:rsid w:val="652B3F36"/>
    <w:rsid w:val="662D4C1C"/>
    <w:rsid w:val="677A1AF4"/>
    <w:rsid w:val="6E3EA4BB"/>
    <w:rsid w:val="6E6B61A3"/>
    <w:rsid w:val="78664580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2024-12-27T15:10:07.1350819Z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